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EF4C" w14:textId="77777777" w:rsidR="000E24A2" w:rsidRDefault="00E31737" w:rsidP="002F231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77DF1B3" wp14:editId="55AE0C3C">
            <wp:simplePos x="0" y="0"/>
            <wp:positionH relativeFrom="column">
              <wp:posOffset>2508885</wp:posOffset>
            </wp:positionH>
            <wp:positionV relativeFrom="paragraph">
              <wp:posOffset>-433070</wp:posOffset>
            </wp:positionV>
            <wp:extent cx="887730" cy="1028700"/>
            <wp:effectExtent l="0" t="0" r="762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BF0D4" w14:textId="77777777" w:rsidR="00E31737" w:rsidRP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5072D406" w14:textId="77777777" w:rsid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603CD04E" w14:textId="77777777" w:rsidR="002F2313" w:rsidRPr="00957E93" w:rsidRDefault="008925AA" w:rsidP="002F2313">
      <w:pPr>
        <w:jc w:val="center"/>
        <w:rPr>
          <w:rFonts w:ascii="TH SarabunIT๙" w:hAnsi="TH SarabunIT๙" w:cs="TH SarabunIT๙"/>
          <w:cs/>
        </w:rPr>
      </w:pPr>
      <w:r w:rsidRPr="00957E93">
        <w:rPr>
          <w:rFonts w:ascii="TH SarabunIT๙" w:hAnsi="TH SarabunIT๙" w:cs="TH SarabunIT๙"/>
          <w:cs/>
        </w:rPr>
        <w:t>ประกาศ</w:t>
      </w:r>
      <w:r w:rsidR="00E31737" w:rsidRPr="00957E93">
        <w:rPr>
          <w:rFonts w:ascii="TH SarabunIT๙" w:hAnsi="TH SarabunIT๙" w:cs="TH SarabunIT๙" w:hint="cs"/>
          <w:cs/>
        </w:rPr>
        <w:t>องค์การบริหารส่วนตำบลควนขนุน</w:t>
      </w:r>
    </w:p>
    <w:p w14:paraId="18103048" w14:textId="77777777" w:rsidR="002F2313" w:rsidRPr="00957E93" w:rsidRDefault="002F2313" w:rsidP="00CB7FCC">
      <w:pPr>
        <w:jc w:val="center"/>
        <w:rPr>
          <w:rFonts w:ascii="TH SarabunIT๙" w:hAnsi="TH SarabunIT๙" w:cs="TH SarabunIT๙"/>
        </w:rPr>
      </w:pPr>
      <w:r w:rsidRPr="00957E93">
        <w:rPr>
          <w:rFonts w:ascii="TH SarabunIT๙" w:hAnsi="TH SarabunIT๙" w:cs="TH SarabunIT๙"/>
          <w:cs/>
        </w:rPr>
        <w:t xml:space="preserve">เรื่อง  </w:t>
      </w:r>
      <w:r w:rsidR="00957E93" w:rsidRPr="00957E93">
        <w:rPr>
          <w:rFonts w:ascii="TH SarabunIT๙" w:hAnsi="TH SarabunIT๙" w:cs="TH SarabunIT๙" w:hint="cs"/>
          <w:cs/>
        </w:rPr>
        <w:t>ผลการประเมินคุณธรรมและความโปร่งใส</w:t>
      </w:r>
      <w:r w:rsidR="00957E93">
        <w:rPr>
          <w:rFonts w:ascii="TH SarabunIT๙" w:hAnsi="TH SarabunIT๙" w:cs="TH SarabunIT๙" w:hint="cs"/>
          <w:cs/>
        </w:rPr>
        <w:t>ในการดำเนินงานขององค์กรปกครองส่วนท้องถิ่น</w:t>
      </w:r>
    </w:p>
    <w:p w14:paraId="4018FBDE" w14:textId="619809E4" w:rsidR="00C3682E" w:rsidRPr="00957E93" w:rsidRDefault="00957E93" w:rsidP="00CB7FCC">
      <w:pPr>
        <w:jc w:val="center"/>
        <w:rPr>
          <w:rFonts w:ascii="TH SarabunIT๙" w:hAnsi="TH SarabunIT๙" w:cs="TH SarabunIT๙"/>
          <w:cs/>
        </w:rPr>
      </w:pPr>
      <w:r w:rsidRPr="00957E93">
        <w:rPr>
          <w:rFonts w:ascii="TH SarabunIT๙" w:hAnsi="TH SarabunIT๙" w:cs="TH SarabunIT๙" w:hint="cs"/>
          <w:cs/>
        </w:rPr>
        <w:t>(</w:t>
      </w:r>
      <w:proofErr w:type="spellStart"/>
      <w:r w:rsidRPr="00957E93">
        <w:rPr>
          <w:rFonts w:ascii="TH SarabunIT๙" w:hAnsi="TH SarabunIT๙" w:cs="TH SarabunIT๙"/>
        </w:rPr>
        <w:t>Intgrity</w:t>
      </w:r>
      <w:proofErr w:type="spellEnd"/>
      <w:r w:rsidRPr="00957E93">
        <w:rPr>
          <w:rFonts w:ascii="TH SarabunIT๙" w:hAnsi="TH SarabunIT๙" w:cs="TH SarabunIT๙"/>
        </w:rPr>
        <w:t xml:space="preserve"> &amp;</w:t>
      </w:r>
      <w:r>
        <w:rPr>
          <w:rFonts w:ascii="TH SarabunIT๙" w:hAnsi="TH SarabunIT๙" w:cs="TH SarabunIT๙"/>
        </w:rPr>
        <w:t xml:space="preserve"> Transparency Assessment : ITA</w:t>
      </w:r>
      <w:r w:rsidRPr="00957E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ประจำปีงบประมาณ </w:t>
      </w:r>
      <w:r w:rsidR="00C3682E" w:rsidRPr="00957E93">
        <w:rPr>
          <w:rFonts w:ascii="TH SarabunIT๙" w:hAnsi="TH SarabunIT๙" w:cs="TH SarabunIT๙"/>
          <w:cs/>
        </w:rPr>
        <w:t>พ.ศ. 256</w:t>
      </w:r>
      <w:r w:rsidR="005A19D4">
        <w:rPr>
          <w:rFonts w:ascii="TH SarabunIT๙" w:hAnsi="TH SarabunIT๙" w:cs="TH SarabunIT๙"/>
        </w:rPr>
        <w:t>4</w:t>
      </w:r>
    </w:p>
    <w:p w14:paraId="198358F4" w14:textId="77777777" w:rsidR="002F2313" w:rsidRPr="00E31737" w:rsidRDefault="00E31737" w:rsidP="002F231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5EF8524B" w14:textId="77777777" w:rsidR="00591AA8" w:rsidRPr="005E52C2" w:rsidRDefault="002F2313" w:rsidP="00591AA8">
      <w:pPr>
        <w:spacing w:before="12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</w:t>
      </w:r>
      <w:r w:rsidR="00591AA8" w:rsidRPr="00E31737">
        <w:rPr>
          <w:rFonts w:ascii="TH SarabunIT๙" w:hAnsi="TH SarabunIT๙" w:cs="TH SarabunIT๙"/>
          <w:cs/>
        </w:rPr>
        <w:tab/>
      </w:r>
      <w:r w:rsidR="00591AA8" w:rsidRPr="00E31737">
        <w:rPr>
          <w:rFonts w:ascii="TH SarabunIT๙" w:hAnsi="TH SarabunIT๙" w:cs="TH SarabunIT๙"/>
          <w:cs/>
        </w:rPr>
        <w:tab/>
      </w:r>
      <w:r w:rsidR="008925AA" w:rsidRPr="00E31737">
        <w:rPr>
          <w:rFonts w:ascii="TH SarabunIT๙" w:hAnsi="TH SarabunIT๙" w:cs="TH SarabunIT๙"/>
          <w:cs/>
        </w:rPr>
        <w:t>ตามที่</w:t>
      </w:r>
      <w:r w:rsidR="00957E93">
        <w:rPr>
          <w:rFonts w:ascii="TH SarabunIT๙" w:hAnsi="TH SarabunIT๙" w:cs="TH SarabunIT๙" w:hint="cs"/>
          <w:cs/>
        </w:rPr>
        <w:t xml:space="preserve"> </w:t>
      </w:r>
      <w:r w:rsidR="005E52C2" w:rsidRPr="005E52C2">
        <w:rPr>
          <w:rFonts w:ascii="TH SarabunIT๙" w:hAnsi="TH SarabunIT๙" w:cs="TH SarabunIT๙"/>
          <w:cs/>
        </w:rPr>
        <w:t xml:space="preserve">สำนักงานคณะกรรมการป้องกันและปราบปรามการทุจริตแห่งชาติ </w:t>
      </w:r>
      <w:r w:rsidR="00957E93">
        <w:rPr>
          <w:rFonts w:ascii="TH SarabunIT๙" w:hAnsi="TH SarabunIT๙" w:cs="TH SarabunIT๙" w:hint="cs"/>
          <w:cs/>
        </w:rPr>
        <w:t>ได้ดำเนินโครงการ</w:t>
      </w:r>
      <w:r w:rsidR="005E52C2">
        <w:rPr>
          <w:rFonts w:ascii="TH SarabunIT๙" w:hAnsi="TH SarabunIT๙" w:cs="TH SarabunIT๙"/>
          <w:cs/>
        </w:rPr>
        <w:t>ประเมิน</w:t>
      </w:r>
      <w:r w:rsidR="005E52C2" w:rsidRPr="005E52C2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คุณธรรมและความโปร่งใสในการดำเนินงานของหน่วยงานภาครัฐ (</w:t>
      </w:r>
      <w:r w:rsidR="005E52C2" w:rsidRPr="005E52C2">
        <w:rPr>
          <w:rFonts w:ascii="TH SarabunIT๙" w:hAnsi="TH SarabunIT๙" w:cs="TH SarabunIT๙"/>
        </w:rPr>
        <w:t>Integrity and Transparency Assessment: ITA)</w:t>
      </w:r>
      <w:r w:rsidR="005E52C2">
        <w:rPr>
          <w:rFonts w:ascii="TH SarabunIT๙" w:hAnsi="TH SarabunIT๙" w:cs="TH SarabunIT๙" w:hint="cs"/>
          <w:cs/>
        </w:rPr>
        <w:t xml:space="preserve"> ประจำปี  พ.ศ.2562 ซึ่งเป็นการประเมินเพื่อวัดระดับ</w:t>
      </w:r>
      <w:r w:rsidR="005E52C2" w:rsidRPr="005E52C2">
        <w:rPr>
          <w:rFonts w:ascii="TH SarabunIT๙" w:hAnsi="TH SarabunIT๙" w:cs="TH SarabunIT๙"/>
          <w:cs/>
        </w:rPr>
        <w:t>คุณธรรมและความโปร่งใ</w:t>
      </w:r>
      <w:r w:rsidR="005E52C2">
        <w:rPr>
          <w:rFonts w:ascii="TH SarabunIT๙" w:hAnsi="TH SarabunIT๙" w:cs="TH SarabunIT๙"/>
          <w:cs/>
        </w:rPr>
        <w:t>สในการดำเนินงานของหน่วยงาน</w:t>
      </w:r>
      <w:r w:rsidR="005E52C2">
        <w:rPr>
          <w:rFonts w:ascii="TH SarabunIT๙" w:hAnsi="TH SarabunIT๙" w:cs="TH SarabunIT๙" w:hint="cs"/>
          <w:cs/>
        </w:rPr>
        <w:t xml:space="preserve"> มีกรอบการประเมินใน </w:t>
      </w:r>
      <w:r w:rsidR="00950A18">
        <w:rPr>
          <w:rFonts w:ascii="TH SarabunIT๙" w:hAnsi="TH SarabunIT๙" w:cs="TH SarabunIT๙" w:hint="cs"/>
          <w:cs/>
        </w:rPr>
        <w:t>10 ตัวชี้วัด</w:t>
      </w:r>
      <w:r w:rsidR="005E52C2">
        <w:rPr>
          <w:rFonts w:ascii="TH SarabunIT๙" w:hAnsi="TH SarabunIT๙" w:cs="TH SarabunIT๙" w:hint="cs"/>
          <w:cs/>
        </w:rPr>
        <w:t xml:space="preserve"> </w:t>
      </w:r>
      <w:r w:rsidR="00950A18">
        <w:rPr>
          <w:rFonts w:ascii="TH SarabunIT๙" w:hAnsi="TH SarabunIT๙" w:cs="TH SarabunIT๙" w:hint="cs"/>
          <w:cs/>
        </w:rPr>
        <w:t>โ</w:t>
      </w:r>
      <w:r w:rsidR="005E52C2">
        <w:rPr>
          <w:rFonts w:ascii="TH SarabunIT๙" w:hAnsi="TH SarabunIT๙" w:cs="TH SarabunIT๙" w:hint="cs"/>
          <w:cs/>
        </w:rPr>
        <w:t>ดยมีเครื่องมือที่ใช้สำหรับการประเมิน</w:t>
      </w:r>
      <w:r w:rsidR="00950A18">
        <w:rPr>
          <w:rFonts w:ascii="TH SarabunIT๙" w:hAnsi="TH SarabunIT๙" w:cs="TH SarabunIT๙" w:hint="cs"/>
          <w:cs/>
        </w:rPr>
        <w:t xml:space="preserve">                       </w:t>
      </w:r>
      <w:r w:rsidR="005E52C2">
        <w:rPr>
          <w:rFonts w:ascii="TH SarabunIT๙" w:hAnsi="TH SarabunIT๙" w:cs="TH SarabunIT๙" w:hint="cs"/>
          <w:cs/>
        </w:rPr>
        <w:t xml:space="preserve"> 3 เครื่องมือ ได้แก่ 1. แบบตรวจการเปิดเผยข้อมูลสาธารณะ (</w:t>
      </w:r>
      <w:r w:rsidR="005E52C2">
        <w:rPr>
          <w:rFonts w:ascii="TH SarabunIT๙" w:hAnsi="TH SarabunIT๙" w:cs="TH SarabunIT๙"/>
        </w:rPr>
        <w:t>OIT</w:t>
      </w:r>
      <w:r w:rsidR="005E52C2">
        <w:rPr>
          <w:rFonts w:ascii="TH SarabunIT๙" w:hAnsi="TH SarabunIT๙" w:cs="TH SarabunIT๙" w:hint="cs"/>
          <w:cs/>
        </w:rPr>
        <w:t xml:space="preserve">) 2. </w:t>
      </w:r>
      <w:r w:rsidR="005E52C2" w:rsidRPr="005E52C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แบบวัดการรับรู้ของผู้มีส่วนได้ส่วนเสียภายใน (</w:t>
      </w:r>
      <w:r w:rsidR="005E52C2" w:rsidRPr="005E52C2">
        <w:rPr>
          <w:rFonts w:ascii="TH SarabunIT๙" w:hAnsi="TH SarabunIT๙" w:cs="TH SarabunIT๙"/>
        </w:rPr>
        <w:t>IIT)</w:t>
      </w:r>
      <w:r w:rsidR="005E52C2">
        <w:rPr>
          <w:rFonts w:ascii="TH SarabunIT๙" w:hAnsi="TH SarabunIT๙" w:cs="TH SarabunIT๙" w:hint="cs"/>
          <w:cs/>
        </w:rPr>
        <w:t xml:space="preserve"> 3. </w:t>
      </w:r>
      <w:r w:rsidR="005E52C2" w:rsidRPr="005E52C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 (</w:t>
      </w:r>
      <w:r w:rsidR="005E52C2" w:rsidRPr="005E52C2">
        <w:rPr>
          <w:rFonts w:ascii="TH SarabunIT๙" w:hAnsi="TH SarabunIT๙" w:cs="TH SarabunIT๙"/>
        </w:rPr>
        <w:t>EIT)</w:t>
      </w:r>
      <w:r w:rsidR="00950A18">
        <w:rPr>
          <w:rFonts w:ascii="TH SarabunIT๙" w:hAnsi="TH SarabunIT๙" w:cs="TH SarabunIT๙" w:hint="cs"/>
          <w:cs/>
        </w:rPr>
        <w:t xml:space="preserve"> นั้น</w:t>
      </w:r>
    </w:p>
    <w:p w14:paraId="7779F649" w14:textId="5B8BB2E9" w:rsidR="00950A18" w:rsidRDefault="009F7836" w:rsidP="00950A18">
      <w:pPr>
        <w:spacing w:before="12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</w:r>
      <w:r w:rsidRPr="00E31737">
        <w:rPr>
          <w:rFonts w:ascii="TH SarabunIT๙" w:hAnsi="TH SarabunIT๙" w:cs="TH SarabunIT๙"/>
          <w:cs/>
        </w:rPr>
        <w:tab/>
      </w:r>
      <w:r w:rsidR="00950A18">
        <w:rPr>
          <w:rFonts w:ascii="TH SarabunIT๙" w:hAnsi="TH SarabunIT๙" w:cs="TH SarabunIT๙" w:hint="cs"/>
          <w:cs/>
        </w:rPr>
        <w:t>บัดนี้ การประเมิน</w:t>
      </w:r>
      <w:r w:rsidR="00950A18" w:rsidRPr="00950A18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คุณธรรมและความโปร่งใสในการดำเนินงานขององค์กรปกครองส่วนท้องถิ่น</w:t>
      </w:r>
      <w:r w:rsidR="00950A18">
        <w:rPr>
          <w:rFonts w:ascii="TH SarabunIT๙" w:hAnsi="TH SarabunIT๙" w:cs="TH SarabunIT๙"/>
        </w:rPr>
        <w:t xml:space="preserve"> </w:t>
      </w:r>
      <w:r w:rsidR="00950A18" w:rsidRPr="00950A18">
        <w:rPr>
          <w:rFonts w:ascii="TH SarabunIT๙" w:hAnsi="TH SarabunIT๙" w:cs="TH SarabunIT๙"/>
        </w:rPr>
        <w:t>(</w:t>
      </w:r>
      <w:proofErr w:type="spellStart"/>
      <w:r w:rsidR="00950A18" w:rsidRPr="00950A18">
        <w:rPr>
          <w:rFonts w:ascii="TH SarabunIT๙" w:hAnsi="TH SarabunIT๙" w:cs="TH SarabunIT๙"/>
        </w:rPr>
        <w:t>Intgrity</w:t>
      </w:r>
      <w:proofErr w:type="spellEnd"/>
      <w:r w:rsidR="00950A18" w:rsidRPr="00950A18">
        <w:rPr>
          <w:rFonts w:ascii="TH SarabunIT๙" w:hAnsi="TH SarabunIT๙" w:cs="TH SarabunIT๙"/>
        </w:rPr>
        <w:t xml:space="preserve"> &amp; Transparency Assessment : ITA) </w:t>
      </w:r>
      <w:r w:rsidR="00950A18" w:rsidRPr="00950A18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950A18" w:rsidRPr="00950A18">
        <w:rPr>
          <w:rFonts w:ascii="TH SarabunIT๙" w:hAnsi="TH SarabunIT๙" w:cs="TH SarabunIT๙"/>
        </w:rPr>
        <w:t>256</w:t>
      </w:r>
      <w:r w:rsidR="00E57366">
        <w:rPr>
          <w:rFonts w:ascii="TH SarabunIT๙" w:hAnsi="TH SarabunIT๙" w:cs="TH SarabunIT๙"/>
        </w:rPr>
        <w:t>3</w:t>
      </w:r>
      <w:r w:rsidR="00950A18">
        <w:rPr>
          <w:rFonts w:ascii="TH SarabunIT๙" w:hAnsi="TH SarabunIT๙" w:cs="TH SarabunIT๙"/>
        </w:rPr>
        <w:t xml:space="preserve"> </w:t>
      </w:r>
      <w:r w:rsidR="00950A18">
        <w:rPr>
          <w:rFonts w:ascii="TH SarabunIT๙" w:hAnsi="TH SarabunIT๙" w:cs="TH SarabunIT๙" w:hint="cs"/>
          <w:cs/>
        </w:rPr>
        <w:t>ได้ดำเนินการเสร็จสิ้นแล้ว ปรากฏผลคะแนนการประเมินดัชนีต่างๆ ดังนี้</w:t>
      </w:r>
    </w:p>
    <w:p w14:paraId="1CEA5611" w14:textId="393C9838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1. </w:t>
      </w:r>
      <w:r w:rsidRPr="00950A18">
        <w:rPr>
          <w:rFonts w:ascii="TH SarabunIT๙" w:hAnsi="TH SarabunIT๙" w:cs="TH SarabunIT๙"/>
          <w:cs/>
        </w:rPr>
        <w:t>คุณภาพการดำเนินงาน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92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0</w:t>
      </w:r>
      <w:r w:rsidR="00E57366">
        <w:rPr>
          <w:rFonts w:ascii="TH SarabunIT๙" w:hAnsi="TH SarabunIT๙" w:cs="TH SarabunIT๙"/>
        </w:rPr>
        <w:t>1</w:t>
      </w:r>
    </w:p>
    <w:p w14:paraId="64F49447" w14:textId="5734B4C9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2. </w:t>
      </w:r>
      <w:r w:rsidRPr="00950A18">
        <w:rPr>
          <w:rFonts w:ascii="TH SarabunIT๙" w:hAnsi="TH SarabunIT๙" w:cs="TH SarabunIT๙"/>
          <w:cs/>
        </w:rPr>
        <w:t>การปรับปรุงการทำงาน</w:t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Pr="00950A18">
        <w:rPr>
          <w:rFonts w:ascii="TH SarabunIT๙" w:hAnsi="TH SarabunIT๙" w:cs="TH SarabunIT๙"/>
        </w:rPr>
        <w:t>9</w:t>
      </w:r>
      <w:r w:rsidR="005A19D4">
        <w:rPr>
          <w:rFonts w:ascii="TH SarabunIT๙" w:hAnsi="TH SarabunIT๙" w:cs="TH SarabunIT๙"/>
        </w:rPr>
        <w:t>2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62</w:t>
      </w:r>
    </w:p>
    <w:p w14:paraId="15E95A49" w14:textId="570A23E1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ประสิทธิภาพการสื่อสาร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="005A19D4">
        <w:rPr>
          <w:rFonts w:ascii="TH SarabunIT๙" w:hAnsi="TH SarabunIT๙" w:cs="TH SarabunIT๙"/>
        </w:rPr>
        <w:t>94</w:t>
      </w:r>
      <w:r w:rsidRPr="00950A18">
        <w:rPr>
          <w:rFonts w:ascii="TH SarabunIT๙" w:hAnsi="TH SarabunIT๙" w:cs="TH SarabunIT๙"/>
        </w:rPr>
        <w:t>.</w:t>
      </w:r>
      <w:r w:rsidR="00E57366">
        <w:rPr>
          <w:rFonts w:ascii="TH SarabunIT๙" w:hAnsi="TH SarabunIT๙" w:cs="TH SarabunIT๙"/>
        </w:rPr>
        <w:t>4</w:t>
      </w:r>
      <w:r w:rsidR="005A19D4">
        <w:rPr>
          <w:rFonts w:ascii="TH SarabunIT๙" w:hAnsi="TH SarabunIT๙" w:cs="TH SarabunIT๙"/>
        </w:rPr>
        <w:t>4</w:t>
      </w:r>
    </w:p>
    <w:p w14:paraId="34396AFA" w14:textId="7C047B27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4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การปฏิบัติหน้าที่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92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47</w:t>
      </w:r>
    </w:p>
    <w:p w14:paraId="19C9C51A" w14:textId="179210E0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5.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การเปิดเผยข้อมูล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="005A19D4">
        <w:rPr>
          <w:rFonts w:ascii="TH SarabunIT๙" w:hAnsi="TH SarabunIT๙" w:cs="TH SarabunIT๙"/>
        </w:rPr>
        <w:t>75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48</w:t>
      </w:r>
    </w:p>
    <w:p w14:paraId="6C9B2679" w14:textId="2AFB1AC5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6.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การใช้อำนาจ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Pr="00950A18">
        <w:rPr>
          <w:rFonts w:ascii="TH SarabunIT๙" w:hAnsi="TH SarabunIT๙" w:cs="TH SarabunIT๙"/>
        </w:rPr>
        <w:t>8</w:t>
      </w:r>
      <w:r w:rsidR="005A19D4">
        <w:rPr>
          <w:rFonts w:ascii="TH SarabunIT๙" w:hAnsi="TH SarabunIT๙" w:cs="TH SarabunIT๙"/>
        </w:rPr>
        <w:t>1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21</w:t>
      </w:r>
    </w:p>
    <w:p w14:paraId="171FDA5C" w14:textId="74774552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7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การแก้ไขปัญหาการทุจริต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89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88</w:t>
      </w:r>
    </w:p>
    <w:p w14:paraId="3C08AC33" w14:textId="0784B3DD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8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การใช้งบประมาณ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82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50</w:t>
      </w:r>
    </w:p>
    <w:p w14:paraId="33C303E2" w14:textId="6F3BF3EC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9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การใช้ทรัพย์สินของราชการ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Pr="00950A18">
        <w:rPr>
          <w:rFonts w:ascii="TH SarabunIT๙" w:hAnsi="TH SarabunIT๙" w:cs="TH SarabunIT๙"/>
        </w:rPr>
        <w:t>7</w:t>
      </w:r>
      <w:r w:rsidR="005A19D4">
        <w:rPr>
          <w:rFonts w:ascii="TH SarabunIT๙" w:hAnsi="TH SarabunIT๙" w:cs="TH SarabunIT๙"/>
        </w:rPr>
        <w:t>7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12</w:t>
      </w:r>
    </w:p>
    <w:p w14:paraId="5B78C965" w14:textId="0ED2E945" w:rsidR="002965DF" w:rsidRPr="00E31737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10.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การป้องกันการทุจริต</w:t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50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00</w:t>
      </w:r>
    </w:p>
    <w:p w14:paraId="43D30ECB" w14:textId="3BC2F273" w:rsidR="006D3609" w:rsidRDefault="00950A18" w:rsidP="002C6A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คะแนนเฉลี่ย  </w:t>
      </w:r>
      <w:r w:rsidR="005A19D4">
        <w:rPr>
          <w:rFonts w:ascii="TH SarabunIT๙" w:hAnsi="TH SarabunIT๙" w:cs="TH SarabunIT๙" w:hint="cs"/>
          <w:cs/>
        </w:rPr>
        <w:t>7</w:t>
      </w:r>
      <w:r w:rsidRPr="00950A18">
        <w:rPr>
          <w:rFonts w:ascii="TH SarabunIT๙" w:hAnsi="TH SarabunIT๙" w:cs="TH SarabunIT๙"/>
          <w:cs/>
        </w:rPr>
        <w:t>8.</w:t>
      </w:r>
      <w:r w:rsidR="005A19D4">
        <w:rPr>
          <w:rFonts w:ascii="TH SarabunIT๙" w:hAnsi="TH SarabunIT๙" w:cs="TH SarabunIT๙" w:hint="cs"/>
          <w:cs/>
        </w:rPr>
        <w:t>39</w:t>
      </w:r>
      <w:r w:rsidRPr="00950A18">
        <w:rPr>
          <w:rFonts w:ascii="TH SarabunIT๙" w:hAnsi="TH SarabunIT๙" w:cs="TH SarabunIT๙"/>
          <w:cs/>
        </w:rPr>
        <w:t xml:space="preserve"> คะแนน</w:t>
      </w:r>
      <w:r>
        <w:rPr>
          <w:rFonts w:ascii="TH SarabunIT๙" w:hAnsi="TH SarabunIT๙" w:cs="TH SarabunIT๙" w:hint="cs"/>
          <w:cs/>
        </w:rPr>
        <w:t xml:space="preserve">   ผลการประเมินอยู่ในระดับ  </w:t>
      </w:r>
      <w:r>
        <w:rPr>
          <w:rFonts w:ascii="TH SarabunIT๙" w:hAnsi="TH SarabunIT๙" w:cs="TH SarabunIT๙"/>
        </w:rPr>
        <w:t>B</w:t>
      </w:r>
    </w:p>
    <w:p w14:paraId="12EB5931" w14:textId="77777777" w:rsidR="002C6A73" w:rsidRPr="00E31737" w:rsidRDefault="002C6A73" w:rsidP="002C6A73">
      <w:pPr>
        <w:jc w:val="thaiDistribute"/>
        <w:rPr>
          <w:rFonts w:ascii="TH SarabunIT๙" w:hAnsi="TH SarabunIT๙" w:cs="TH SarabunIT๙"/>
        </w:rPr>
      </w:pPr>
    </w:p>
    <w:p w14:paraId="69C95F4D" w14:textId="77777777" w:rsidR="002C6A73" w:rsidRPr="00E31737" w:rsidRDefault="00A447B9" w:rsidP="00DF4B59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จึงประกาศให้ทราบโดยทั่วกัน</w:t>
      </w:r>
    </w:p>
    <w:p w14:paraId="6D59F725" w14:textId="521BDFE5" w:rsidR="002965DF" w:rsidRDefault="002965DF" w:rsidP="000E24A2">
      <w:pPr>
        <w:spacing w:before="24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</w:r>
      <w:r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 xml:space="preserve">                   </w:t>
      </w:r>
      <w:r w:rsidR="000E24A2" w:rsidRPr="00E31737">
        <w:rPr>
          <w:rFonts w:ascii="TH SarabunIT๙" w:hAnsi="TH SarabunIT๙" w:cs="TH SarabunIT๙"/>
          <w:cs/>
        </w:rPr>
        <w:t xml:space="preserve"> </w:t>
      </w:r>
      <w:r w:rsidRPr="00E31737">
        <w:rPr>
          <w:rFonts w:ascii="TH SarabunIT๙" w:hAnsi="TH SarabunIT๙" w:cs="TH SarabunIT๙"/>
          <w:cs/>
        </w:rPr>
        <w:t xml:space="preserve">ประกาศ ณ วันที่  </w:t>
      </w:r>
      <w:r w:rsidR="005A19D4">
        <w:rPr>
          <w:rFonts w:ascii="TH SarabunIT๙" w:hAnsi="TH SarabunIT๙" w:cs="TH SarabunIT๙" w:hint="cs"/>
          <w:cs/>
        </w:rPr>
        <w:t>11</w:t>
      </w:r>
      <w:r w:rsidR="00603621" w:rsidRPr="00E31737">
        <w:rPr>
          <w:rFonts w:ascii="TH SarabunIT๙" w:hAnsi="TH SarabunIT๙" w:cs="TH SarabunIT๙"/>
          <w:cs/>
        </w:rPr>
        <w:t xml:space="preserve">  เ</w:t>
      </w:r>
      <w:r w:rsidRPr="00E31737">
        <w:rPr>
          <w:rFonts w:ascii="TH SarabunIT๙" w:hAnsi="TH SarabunIT๙" w:cs="TH SarabunIT๙"/>
          <w:cs/>
        </w:rPr>
        <w:t>ดือน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5A19D4">
        <w:rPr>
          <w:rFonts w:ascii="TH SarabunIT๙" w:hAnsi="TH SarabunIT๙" w:cs="TH SarabunIT๙" w:hint="cs"/>
          <w:cs/>
        </w:rPr>
        <w:t>เมษายน</w:t>
      </w:r>
      <w:r w:rsidR="00A447B9">
        <w:rPr>
          <w:rFonts w:ascii="TH SarabunIT๙" w:hAnsi="TH SarabunIT๙" w:cs="TH SarabunIT๙"/>
          <w:cs/>
        </w:rPr>
        <w:t xml:space="preserve">  พ.ศ. </w:t>
      </w:r>
      <w:r w:rsidRPr="00E31737">
        <w:rPr>
          <w:rFonts w:ascii="TH SarabunIT๙" w:hAnsi="TH SarabunIT๙" w:cs="TH SarabunIT๙"/>
          <w:cs/>
        </w:rPr>
        <w:t xml:space="preserve"> ๒๕๖</w:t>
      </w:r>
      <w:r w:rsidR="008B0BA2">
        <w:rPr>
          <w:rFonts w:ascii="TH SarabunIT๙" w:hAnsi="TH SarabunIT๙" w:cs="TH SarabunIT๙" w:hint="cs"/>
          <w:cs/>
        </w:rPr>
        <w:t>5</w:t>
      </w:r>
    </w:p>
    <w:p w14:paraId="2F6B2F0B" w14:textId="48FA5A09" w:rsidR="002C6A73" w:rsidRPr="00E31737" w:rsidRDefault="00982034" w:rsidP="000E24A2">
      <w:pPr>
        <w:spacing w:before="240"/>
        <w:jc w:val="thaiDistribute"/>
        <w:rPr>
          <w:rFonts w:ascii="TH SarabunIT๙" w:hAnsi="TH SarabunIT๙" w:cs="TH SarabunIT๙"/>
          <w:cs/>
        </w:rPr>
      </w:pPr>
      <w:bookmarkStart w:id="0" w:name="_GoBack"/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475CE1F6" wp14:editId="5FE138C4">
            <wp:simplePos x="0" y="0"/>
            <wp:positionH relativeFrom="column">
              <wp:posOffset>2907665</wp:posOffset>
            </wp:positionH>
            <wp:positionV relativeFrom="paragraph">
              <wp:posOffset>341630</wp:posOffset>
            </wp:positionV>
            <wp:extent cx="2154555" cy="75501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72962_2204736642906407_6064412144558931968_n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3" t="47478" r="25811" b="44260"/>
                    <a:stretch/>
                  </pic:blipFill>
                  <pic:spPr bwMode="auto">
                    <a:xfrm>
                      <a:off x="0" y="0"/>
                      <a:ext cx="2154555" cy="75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DF8825A" w14:textId="77777777" w:rsidR="002965DF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</w:r>
    </w:p>
    <w:p w14:paraId="01AD89DF" w14:textId="77777777" w:rsidR="006D3609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  <w:t xml:space="preserve">   </w:t>
      </w:r>
      <w:r w:rsidRPr="00E31737">
        <w:rPr>
          <w:rFonts w:ascii="TH SarabunIT๙" w:hAnsi="TH SarabunIT๙" w:cs="TH SarabunIT๙"/>
          <w:cs/>
        </w:rPr>
        <w:t xml:space="preserve"> </w:t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  <w:t xml:space="preserve">    </w:t>
      </w:r>
    </w:p>
    <w:p w14:paraId="798ED4F3" w14:textId="77777777" w:rsidR="002965DF" w:rsidRPr="00E31737" w:rsidRDefault="006D3609" w:rsidP="006D3609">
      <w:pPr>
        <w:ind w:left="3600"/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</w:t>
      </w:r>
      <w:r w:rsidR="00603621" w:rsidRPr="00E31737">
        <w:rPr>
          <w:rFonts w:ascii="TH SarabunIT๙" w:hAnsi="TH SarabunIT๙" w:cs="TH SarabunIT๙"/>
          <w:cs/>
        </w:rPr>
        <w:t xml:space="preserve">  ลงชื่อ</w:t>
      </w:r>
    </w:p>
    <w:p w14:paraId="778C5D2C" w14:textId="77777777" w:rsidR="002965DF" w:rsidRPr="00E31737" w:rsidRDefault="002965DF" w:rsidP="002965DF">
      <w:pPr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                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  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="00533298" w:rsidRPr="00E31737">
        <w:rPr>
          <w:rFonts w:ascii="TH SarabunIT๙" w:hAnsi="TH SarabunIT๙" w:cs="TH SarabunIT๙"/>
          <w:cs/>
        </w:rPr>
        <w:t xml:space="preserve">  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1C484F">
        <w:rPr>
          <w:rFonts w:ascii="TH SarabunIT๙" w:hAnsi="TH SarabunIT๙" w:cs="TH SarabunIT๙" w:hint="cs"/>
          <w:cs/>
        </w:rPr>
        <w:t xml:space="preserve">      </w:t>
      </w:r>
      <w:r w:rsidRPr="00E31737">
        <w:rPr>
          <w:rFonts w:ascii="TH SarabunIT๙" w:hAnsi="TH SarabunIT๙" w:cs="TH SarabunIT๙"/>
          <w:cs/>
        </w:rPr>
        <w:t>(</w:t>
      </w:r>
      <w:r w:rsidR="00603621" w:rsidRPr="00E31737">
        <w:rPr>
          <w:rFonts w:ascii="TH SarabunIT๙" w:hAnsi="TH SarabunIT๙" w:cs="TH SarabunIT๙"/>
          <w:cs/>
        </w:rPr>
        <w:t xml:space="preserve">  นาย</w:t>
      </w:r>
      <w:r w:rsidR="00B80C9C">
        <w:rPr>
          <w:rFonts w:ascii="TH SarabunIT๙" w:hAnsi="TH SarabunIT๙" w:cs="TH SarabunIT๙" w:hint="cs"/>
          <w:cs/>
        </w:rPr>
        <w:t>วินัย  มูสิกะเจริญ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)</w:t>
      </w:r>
    </w:p>
    <w:p w14:paraId="5EDF4B4E" w14:textId="77777777" w:rsidR="005F3E44" w:rsidRDefault="002965DF" w:rsidP="00A447B9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  <w:t xml:space="preserve">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Pr="00E31737">
        <w:rPr>
          <w:rFonts w:ascii="TH SarabunIT๙" w:hAnsi="TH SarabunIT๙" w:cs="TH SarabunIT๙"/>
          <w:cs/>
        </w:rPr>
        <w:t xml:space="preserve">  </w:t>
      </w:r>
      <w:r w:rsidR="006D3609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ตำแหน่ง</w:t>
      </w:r>
      <w:r w:rsidR="00603621" w:rsidRPr="00E31737">
        <w:rPr>
          <w:rFonts w:ascii="TH SarabunIT๙" w:hAnsi="TH SarabunIT๙" w:cs="TH SarabunIT๙"/>
          <w:cs/>
        </w:rPr>
        <w:t xml:space="preserve"> นายก</w:t>
      </w:r>
      <w:r w:rsidR="00B80C9C">
        <w:rPr>
          <w:rFonts w:ascii="TH SarabunIT๙" w:hAnsi="TH SarabunIT๙" w:cs="TH SarabunIT๙" w:hint="cs"/>
          <w:cs/>
        </w:rPr>
        <w:t>องค์การบริหารส่วนตำบลควนขนุน</w:t>
      </w:r>
    </w:p>
    <w:p w14:paraId="3758E5F3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687A635B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3A429039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26A39F58" w14:textId="752BAC9D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E24B521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1459BBE" w14:textId="020610D1" w:rsidR="00342FED" w:rsidRP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/>
          <w:b/>
          <w:bCs/>
          <w:cs/>
        </w:rPr>
        <w:t>ผลการประเมินคุณธรรมและความโปร่งใสในการดำเนินงานขององค์กรปกครองส่วนท้องถิ่น</w:t>
      </w:r>
    </w:p>
    <w:p w14:paraId="3674791A" w14:textId="03B92453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/>
          <w:b/>
          <w:bCs/>
        </w:rPr>
        <w:t>(</w:t>
      </w:r>
      <w:proofErr w:type="spellStart"/>
      <w:r w:rsidRPr="00342FED">
        <w:rPr>
          <w:rFonts w:ascii="TH SarabunIT๙" w:hAnsi="TH SarabunIT๙" w:cs="TH SarabunIT๙"/>
          <w:b/>
          <w:bCs/>
        </w:rPr>
        <w:t>Intgrity</w:t>
      </w:r>
      <w:proofErr w:type="spellEnd"/>
      <w:r w:rsidRPr="00342FED">
        <w:rPr>
          <w:rFonts w:ascii="TH SarabunIT๙" w:hAnsi="TH SarabunIT๙" w:cs="TH SarabunIT๙"/>
          <w:b/>
          <w:bCs/>
        </w:rPr>
        <w:t xml:space="preserve"> &amp; Transparency </w:t>
      </w:r>
      <w:proofErr w:type="gramStart"/>
      <w:r w:rsidRPr="00342FED">
        <w:rPr>
          <w:rFonts w:ascii="TH SarabunIT๙" w:hAnsi="TH SarabunIT๙" w:cs="TH SarabunIT๙"/>
          <w:b/>
          <w:bCs/>
        </w:rPr>
        <w:t>Assessment :</w:t>
      </w:r>
      <w:proofErr w:type="gramEnd"/>
      <w:r w:rsidRPr="00342FED">
        <w:rPr>
          <w:rFonts w:ascii="TH SarabunIT๙" w:hAnsi="TH SarabunIT๙" w:cs="TH SarabunIT๙"/>
          <w:b/>
          <w:bCs/>
        </w:rPr>
        <w:t xml:space="preserve"> ITA) </w:t>
      </w:r>
      <w:r w:rsidRPr="00342FED">
        <w:rPr>
          <w:rFonts w:ascii="TH SarabunIT๙" w:hAnsi="TH SarabunIT๙" w:cs="TH SarabunIT๙"/>
          <w:b/>
          <w:bCs/>
          <w:cs/>
        </w:rPr>
        <w:t xml:space="preserve">ประจำปีงบประมาณ พ.ศ. </w:t>
      </w:r>
      <w:r w:rsidRPr="00342FED">
        <w:rPr>
          <w:rFonts w:ascii="TH SarabunIT๙" w:hAnsi="TH SarabunIT๙" w:cs="TH SarabunIT๙"/>
          <w:b/>
          <w:bCs/>
        </w:rPr>
        <w:t>256</w:t>
      </w:r>
      <w:r w:rsidR="005A19D4">
        <w:rPr>
          <w:rFonts w:ascii="TH SarabunIT๙" w:hAnsi="TH SarabunIT๙" w:cs="TH SarabunIT๙" w:hint="cs"/>
          <w:b/>
          <w:bCs/>
          <w:cs/>
        </w:rPr>
        <w:t>4</w:t>
      </w:r>
    </w:p>
    <w:p w14:paraId="2D56B350" w14:textId="4DDA9529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ของ</w:t>
      </w:r>
      <w:r w:rsidRPr="00342FED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</w:t>
      </w:r>
    </w:p>
    <w:p w14:paraId="7229C7DF" w14:textId="1F75FB8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7E59E9D" w14:textId="3163B128" w:rsidR="00342FED" w:rsidRDefault="005A19D4" w:rsidP="00342FED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1FAF74B" wp14:editId="4A329E81">
            <wp:simplePos x="0" y="0"/>
            <wp:positionH relativeFrom="column">
              <wp:posOffset>297815</wp:posOffset>
            </wp:positionH>
            <wp:positionV relativeFrom="paragraph">
              <wp:posOffset>48260</wp:posOffset>
            </wp:positionV>
            <wp:extent cx="4908550" cy="54991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4" t="14902" r="51356" b="7255"/>
                    <a:stretch/>
                  </pic:blipFill>
                  <pic:spPr bwMode="auto">
                    <a:xfrm>
                      <a:off x="0" y="0"/>
                      <a:ext cx="4908550" cy="549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2B664" w14:textId="3E1D16D9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61BED80" w14:textId="12ADD226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87312CD" w14:textId="4D5A001B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1A5315E" w14:textId="3438AE8B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963B664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15912F6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1395224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F1102B2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AA15BC7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B4AB789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C6FDF3B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AD3B9D2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78C699B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0BC419D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012E09DE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E3D376E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D845020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B600AC6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E8A4C8F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AA7E2E3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5B80F9C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13B91F0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0802C6C7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D906A2D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16618DB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4D47AA0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8462ECA" w14:textId="5D73420E" w:rsidR="00342FED" w:rsidRP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 w:hint="cs"/>
          <w:b/>
          <w:bCs/>
          <w:cs/>
        </w:rPr>
        <w:t xml:space="preserve">คะแนนเฉลี่ย  </w:t>
      </w:r>
      <w:r w:rsidR="005A19D4">
        <w:rPr>
          <w:rFonts w:ascii="TH SarabunIT๙" w:hAnsi="TH SarabunIT๙" w:cs="TH SarabunIT๙" w:hint="cs"/>
          <w:b/>
          <w:bCs/>
          <w:cs/>
        </w:rPr>
        <w:t>7</w:t>
      </w:r>
      <w:r w:rsidRPr="00342FED">
        <w:rPr>
          <w:rFonts w:ascii="TH SarabunIT๙" w:hAnsi="TH SarabunIT๙" w:cs="TH SarabunIT๙"/>
          <w:b/>
          <w:bCs/>
          <w:cs/>
        </w:rPr>
        <w:t>8.</w:t>
      </w:r>
      <w:r w:rsidR="005A19D4">
        <w:rPr>
          <w:rFonts w:ascii="TH SarabunIT๙" w:hAnsi="TH SarabunIT๙" w:cs="TH SarabunIT๙" w:hint="cs"/>
          <w:b/>
          <w:bCs/>
          <w:cs/>
        </w:rPr>
        <w:t>39</w:t>
      </w:r>
      <w:r w:rsidRPr="00342FED">
        <w:rPr>
          <w:rFonts w:ascii="TH SarabunIT๙" w:hAnsi="TH SarabunIT๙" w:cs="TH SarabunIT๙"/>
          <w:b/>
          <w:bCs/>
          <w:cs/>
        </w:rPr>
        <w:t xml:space="preserve"> คะแนน</w:t>
      </w:r>
      <w:r w:rsidRPr="00342FED">
        <w:rPr>
          <w:rFonts w:ascii="TH SarabunIT๙" w:hAnsi="TH SarabunIT๙" w:cs="TH SarabunIT๙" w:hint="cs"/>
          <w:b/>
          <w:bCs/>
          <w:cs/>
        </w:rPr>
        <w:t xml:space="preserve">   ผลการประเมินอยู่ในระดับ  </w:t>
      </w:r>
      <w:r w:rsidRPr="00342FED">
        <w:rPr>
          <w:rFonts w:ascii="TH SarabunIT๙" w:hAnsi="TH SarabunIT๙" w:cs="TH SarabunIT๙"/>
          <w:b/>
          <w:bCs/>
        </w:rPr>
        <w:t>B</w:t>
      </w:r>
    </w:p>
    <w:sectPr w:rsidR="00342FED" w:rsidRPr="00342FED" w:rsidSect="006B2D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73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32E6C" w14:textId="77777777" w:rsidR="00FB4C16" w:rsidRDefault="00FB4C16" w:rsidP="009C1971">
      <w:r>
        <w:separator/>
      </w:r>
    </w:p>
  </w:endnote>
  <w:endnote w:type="continuationSeparator" w:id="0">
    <w:p w14:paraId="7039FDFF" w14:textId="77777777" w:rsidR="00FB4C16" w:rsidRDefault="00FB4C16" w:rsidP="009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44205" w14:textId="77777777" w:rsidR="009C1971" w:rsidRDefault="009C19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D30E1" w14:textId="77777777" w:rsidR="009C1971" w:rsidRDefault="009C19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72B6A" w14:textId="77777777" w:rsidR="009C1971" w:rsidRDefault="009C1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ABB9C" w14:textId="77777777" w:rsidR="00FB4C16" w:rsidRDefault="00FB4C16" w:rsidP="009C1971">
      <w:r>
        <w:separator/>
      </w:r>
    </w:p>
  </w:footnote>
  <w:footnote w:type="continuationSeparator" w:id="0">
    <w:p w14:paraId="2052E41B" w14:textId="77777777" w:rsidR="00FB4C16" w:rsidRDefault="00FB4C16" w:rsidP="009C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FC290" w14:textId="77777777" w:rsidR="009C1971" w:rsidRDefault="009C19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5870" w14:textId="77777777" w:rsidR="009C1971" w:rsidRDefault="009C19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AE66" w14:textId="77777777" w:rsidR="009C1971" w:rsidRDefault="009C19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3660"/>
    <w:multiLevelType w:val="hybridMultilevel"/>
    <w:tmpl w:val="13D89D64"/>
    <w:lvl w:ilvl="0" w:tplc="A4668982">
      <w:start w:val="1"/>
      <w:numFmt w:val="thaiNumbers"/>
      <w:lvlText w:val="%1."/>
      <w:lvlJc w:val="left"/>
      <w:pPr>
        <w:ind w:left="21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76666D89"/>
    <w:multiLevelType w:val="hybridMultilevel"/>
    <w:tmpl w:val="BD8670B4"/>
    <w:lvl w:ilvl="0" w:tplc="BBF8CEB6">
      <w:start w:val="1"/>
      <w:numFmt w:val="bullet"/>
      <w:lvlText w:val="-"/>
      <w:lvlJc w:val="left"/>
      <w:pPr>
        <w:ind w:left="720" w:hanging="360"/>
      </w:pPr>
      <w:rPr>
        <w:rFonts w:ascii="FreesiaUPC" w:eastAsia="Cordia New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13"/>
    <w:rsid w:val="00026F56"/>
    <w:rsid w:val="00050A03"/>
    <w:rsid w:val="00052F45"/>
    <w:rsid w:val="000531EF"/>
    <w:rsid w:val="0009166B"/>
    <w:rsid w:val="000B18CB"/>
    <w:rsid w:val="000B3567"/>
    <w:rsid w:val="000B60B3"/>
    <w:rsid w:val="000B7715"/>
    <w:rsid w:val="000D2A74"/>
    <w:rsid w:val="000E24A2"/>
    <w:rsid w:val="001601E6"/>
    <w:rsid w:val="00161048"/>
    <w:rsid w:val="00190C1B"/>
    <w:rsid w:val="001A2AFD"/>
    <w:rsid w:val="001A46D5"/>
    <w:rsid w:val="001A51FE"/>
    <w:rsid w:val="001C07A9"/>
    <w:rsid w:val="001C484F"/>
    <w:rsid w:val="001F0EDE"/>
    <w:rsid w:val="001F6CFE"/>
    <w:rsid w:val="00201593"/>
    <w:rsid w:val="00214122"/>
    <w:rsid w:val="00231EB7"/>
    <w:rsid w:val="00253E06"/>
    <w:rsid w:val="002938C9"/>
    <w:rsid w:val="002965DF"/>
    <w:rsid w:val="002C6A73"/>
    <w:rsid w:val="002D10ED"/>
    <w:rsid w:val="002D3555"/>
    <w:rsid w:val="002E0FAF"/>
    <w:rsid w:val="002E3BB5"/>
    <w:rsid w:val="002E6CD9"/>
    <w:rsid w:val="002F2313"/>
    <w:rsid w:val="00301D7B"/>
    <w:rsid w:val="003053A9"/>
    <w:rsid w:val="00315FF2"/>
    <w:rsid w:val="00342FED"/>
    <w:rsid w:val="0034456E"/>
    <w:rsid w:val="00346E42"/>
    <w:rsid w:val="003631AD"/>
    <w:rsid w:val="00370D52"/>
    <w:rsid w:val="00371698"/>
    <w:rsid w:val="0038674C"/>
    <w:rsid w:val="00394C7C"/>
    <w:rsid w:val="003A16F1"/>
    <w:rsid w:val="003A7D53"/>
    <w:rsid w:val="003B2340"/>
    <w:rsid w:val="003B7035"/>
    <w:rsid w:val="003E7D87"/>
    <w:rsid w:val="0040777E"/>
    <w:rsid w:val="004155FA"/>
    <w:rsid w:val="00416C7E"/>
    <w:rsid w:val="0043012E"/>
    <w:rsid w:val="0043039D"/>
    <w:rsid w:val="00450A75"/>
    <w:rsid w:val="004D4F70"/>
    <w:rsid w:val="004D66A6"/>
    <w:rsid w:val="00526832"/>
    <w:rsid w:val="00533298"/>
    <w:rsid w:val="00546E22"/>
    <w:rsid w:val="00557265"/>
    <w:rsid w:val="00581244"/>
    <w:rsid w:val="00591AA8"/>
    <w:rsid w:val="005A19D4"/>
    <w:rsid w:val="005A355F"/>
    <w:rsid w:val="005A6C2E"/>
    <w:rsid w:val="005A7497"/>
    <w:rsid w:val="005B1B64"/>
    <w:rsid w:val="005C09D4"/>
    <w:rsid w:val="005C30E9"/>
    <w:rsid w:val="005C5E75"/>
    <w:rsid w:val="005E52C2"/>
    <w:rsid w:val="005F3E44"/>
    <w:rsid w:val="00603621"/>
    <w:rsid w:val="00610200"/>
    <w:rsid w:val="00633178"/>
    <w:rsid w:val="006445E1"/>
    <w:rsid w:val="00647C15"/>
    <w:rsid w:val="00665B2A"/>
    <w:rsid w:val="00671828"/>
    <w:rsid w:val="0067413D"/>
    <w:rsid w:val="006759CC"/>
    <w:rsid w:val="00675A69"/>
    <w:rsid w:val="0069015D"/>
    <w:rsid w:val="006925E4"/>
    <w:rsid w:val="006971AA"/>
    <w:rsid w:val="006A3510"/>
    <w:rsid w:val="006B1AA0"/>
    <w:rsid w:val="006B2DF0"/>
    <w:rsid w:val="006B7876"/>
    <w:rsid w:val="006D3609"/>
    <w:rsid w:val="006E5EF2"/>
    <w:rsid w:val="00726F54"/>
    <w:rsid w:val="00734C4D"/>
    <w:rsid w:val="00761DE5"/>
    <w:rsid w:val="00783239"/>
    <w:rsid w:val="007A2B47"/>
    <w:rsid w:val="007C178B"/>
    <w:rsid w:val="007C587F"/>
    <w:rsid w:val="007D07A6"/>
    <w:rsid w:val="007D57FC"/>
    <w:rsid w:val="00851041"/>
    <w:rsid w:val="00863EA5"/>
    <w:rsid w:val="008667D5"/>
    <w:rsid w:val="00884EA4"/>
    <w:rsid w:val="00886011"/>
    <w:rsid w:val="0088710F"/>
    <w:rsid w:val="008925AA"/>
    <w:rsid w:val="008B0BA2"/>
    <w:rsid w:val="008D5EFA"/>
    <w:rsid w:val="008E3DDC"/>
    <w:rsid w:val="00903C89"/>
    <w:rsid w:val="00912D40"/>
    <w:rsid w:val="00927A00"/>
    <w:rsid w:val="00950A18"/>
    <w:rsid w:val="00957E93"/>
    <w:rsid w:val="00970FAF"/>
    <w:rsid w:val="00982034"/>
    <w:rsid w:val="009A04FE"/>
    <w:rsid w:val="009B0E42"/>
    <w:rsid w:val="009B47B4"/>
    <w:rsid w:val="009C1971"/>
    <w:rsid w:val="009D25E2"/>
    <w:rsid w:val="009D3051"/>
    <w:rsid w:val="009D7023"/>
    <w:rsid w:val="009F7836"/>
    <w:rsid w:val="00A1441F"/>
    <w:rsid w:val="00A16E36"/>
    <w:rsid w:val="00A331AE"/>
    <w:rsid w:val="00A36CA0"/>
    <w:rsid w:val="00A447B9"/>
    <w:rsid w:val="00A51893"/>
    <w:rsid w:val="00A607B8"/>
    <w:rsid w:val="00A71175"/>
    <w:rsid w:val="00A77AAE"/>
    <w:rsid w:val="00A970D3"/>
    <w:rsid w:val="00AD45A6"/>
    <w:rsid w:val="00AF1BF1"/>
    <w:rsid w:val="00B12CDF"/>
    <w:rsid w:val="00B46076"/>
    <w:rsid w:val="00B6061E"/>
    <w:rsid w:val="00B73E2B"/>
    <w:rsid w:val="00B771B4"/>
    <w:rsid w:val="00B80C9C"/>
    <w:rsid w:val="00BA7FB0"/>
    <w:rsid w:val="00BC1996"/>
    <w:rsid w:val="00BD0DDA"/>
    <w:rsid w:val="00BD4AB4"/>
    <w:rsid w:val="00BF36C1"/>
    <w:rsid w:val="00C1657E"/>
    <w:rsid w:val="00C348B8"/>
    <w:rsid w:val="00C3682E"/>
    <w:rsid w:val="00C452BB"/>
    <w:rsid w:val="00C65FF7"/>
    <w:rsid w:val="00C70A4E"/>
    <w:rsid w:val="00C76062"/>
    <w:rsid w:val="00CB7FCC"/>
    <w:rsid w:val="00CE4071"/>
    <w:rsid w:val="00CE6758"/>
    <w:rsid w:val="00CF2159"/>
    <w:rsid w:val="00D02101"/>
    <w:rsid w:val="00D07697"/>
    <w:rsid w:val="00D508A5"/>
    <w:rsid w:val="00D93D76"/>
    <w:rsid w:val="00D95B33"/>
    <w:rsid w:val="00D9697E"/>
    <w:rsid w:val="00DF0678"/>
    <w:rsid w:val="00DF4B59"/>
    <w:rsid w:val="00E31737"/>
    <w:rsid w:val="00E32519"/>
    <w:rsid w:val="00E34863"/>
    <w:rsid w:val="00E35ED3"/>
    <w:rsid w:val="00E43EA5"/>
    <w:rsid w:val="00E449F4"/>
    <w:rsid w:val="00E46E0C"/>
    <w:rsid w:val="00E57366"/>
    <w:rsid w:val="00E86D0C"/>
    <w:rsid w:val="00E86D7C"/>
    <w:rsid w:val="00EA358A"/>
    <w:rsid w:val="00ED2B9A"/>
    <w:rsid w:val="00EE2431"/>
    <w:rsid w:val="00EE7F2A"/>
    <w:rsid w:val="00F01625"/>
    <w:rsid w:val="00F342E9"/>
    <w:rsid w:val="00F446AB"/>
    <w:rsid w:val="00FB4C16"/>
    <w:rsid w:val="00FB5650"/>
    <w:rsid w:val="00FC6DC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2F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A9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AF1BF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1BF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F1BF1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A9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531E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A9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AF1BF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1BF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F1BF1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A9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531E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4866-5421-4884-BB4D-2EFA1968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com</cp:lastModifiedBy>
  <cp:revision>4</cp:revision>
  <cp:lastPrinted>2022-04-11T07:06:00Z</cp:lastPrinted>
  <dcterms:created xsi:type="dcterms:W3CDTF">2022-04-11T07:04:00Z</dcterms:created>
  <dcterms:modified xsi:type="dcterms:W3CDTF">2022-04-11T07:07:00Z</dcterms:modified>
</cp:coreProperties>
</file>